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Suzanne Brennan Firstenberg’s artwork transcends surface-level beauty, successfully </w:t>
      </w:r>
      <w:r w:rsidDel="00000000" w:rsidR="00000000" w:rsidRPr="00000000">
        <w:rPr>
          <w:rFonts w:ascii="Times New Roman" w:cs="Times New Roman" w:eastAsia="Times New Roman" w:hAnsi="Times New Roman"/>
          <w:sz w:val="24"/>
          <w:szCs w:val="24"/>
          <w:highlight w:val="white"/>
          <w:rtl w:val="0"/>
        </w:rPr>
        <w:t xml:space="preserve">capturing</w:t>
      </w:r>
      <w:r w:rsidDel="00000000" w:rsidR="00000000" w:rsidRPr="00000000">
        <w:rPr>
          <w:rFonts w:ascii="Times New Roman" w:cs="Times New Roman" w:eastAsia="Times New Roman" w:hAnsi="Times New Roman"/>
          <w:sz w:val="24"/>
          <w:szCs w:val="24"/>
          <w:highlight w:val="white"/>
          <w:rtl w:val="0"/>
        </w:rPr>
        <w:t xml:space="preserve"> intense emotion through her use of various unconventional artistic methods. </w:t>
      </w:r>
    </w:p>
    <w:p w:rsidR="00000000" w:rsidDel="00000000" w:rsidP="00000000" w:rsidRDefault="00000000" w:rsidRPr="00000000" w14:paraId="00000002">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From opioid addiction, to poverty, to the extreme loss of life during the COVID-19 pandemic, Firstenberg has found a way to create public pieces that uniquely encompass societal issues.  </w:t>
      </w:r>
    </w:p>
    <w:p w:rsidR="00000000" w:rsidDel="00000000" w:rsidP="00000000" w:rsidRDefault="00000000" w:rsidRPr="00000000" w14:paraId="00000004">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“Her work is extraordinary. She’s a really remarkable artist and her tremendous ability to capture and exude empathy to not just the individual person but to thousands of people is a rare skill set and is a major part of her success, ” said the Director of Art Exhibitions at Sidwell Friends School, Aaron Brophy. </w:t>
      </w:r>
    </w:p>
    <w:p w:rsidR="00000000" w:rsidDel="00000000" w:rsidP="00000000" w:rsidRDefault="00000000" w:rsidRPr="00000000" w14:paraId="00000006">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Firstenberg met Brophy, almost 15 years ago, when she enrolled in his ceramics class. She never planned to become an artist, having a background in hospice care and previously working on Capitol Hill for many years. Despite her lack of artistic experience, she quickly surpassed the class's skill level, according to Brophy.   </w:t>
      </w:r>
    </w:p>
    <w:p w:rsidR="00000000" w:rsidDel="00000000" w:rsidP="00000000" w:rsidRDefault="00000000" w:rsidRPr="00000000" w14:paraId="00000008">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She was in her 40s when she started doing art, already having developed keen observational skills and a drive to succeed. Brophy attributes her quick progression to her incredible concentration and organizational skills combined with her intense empathy and passion. She quickly went from taking a class, to having her own art space, to having a studio, to purchasing an even larger studio that she currently works in.</w:t>
      </w:r>
    </w:p>
    <w:p w:rsidR="00000000" w:rsidDel="00000000" w:rsidP="00000000" w:rsidRDefault="00000000" w:rsidRPr="00000000" w14:paraId="0000000A">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Firstenberg pulls inspiration for her work from her own life experiences. The inspiration for one of her first big projects occurred when was just trying to get to her car after an exhausting session at the Apple store. She was stopped after realizing a homeless man was sprawled out in her way on the sidewalk.  She did what most would, walked around him, and went to her car. Firstenberg explained that she quickly realized she cared more about her sidewalk access than a human being. </w:t>
      </w:r>
    </w:p>
    <w:p w:rsidR="00000000" w:rsidDel="00000000" w:rsidP="00000000" w:rsidRDefault="00000000" w:rsidRPr="00000000" w14:paraId="0000000C">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Her immediate reaction was to turn to her art, which led to the creation of the piece called Surplus. She created a sidewalk segment out of the soft blanket of a homeless person and created the body of a reclining human out of rubble from a Chevy Chase sidewalk. Firstenberg explained that this is one of the first pieces that taught her the importance of using art to speak to societal issues. </w:t>
      </w:r>
    </w:p>
    <w:p w:rsidR="00000000" w:rsidDel="00000000" w:rsidP="00000000" w:rsidRDefault="00000000" w:rsidRPr="00000000" w14:paraId="0000000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One of her biggest projects to date has been installing white flags to represent COVID-19 deaths. She has done two installations, the first was outside RFK Stadium in Washington, D.C., in 2020 and the second was on the National Mall in 2021, which involved a significantly higher number of flags. </w:t>
      </w:r>
    </w:p>
    <w:p w:rsidR="00000000" w:rsidDel="00000000" w:rsidP="00000000" w:rsidRDefault="00000000" w:rsidRPr="00000000" w14:paraId="0000001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first project was titled In America: How could this happen, planting 165,000 flags to start. By the end of the exhibition, there were a total of 267,080 flags. Firstenberg’s initial inspiration for the project occurred after hearing the 170,000 COVID-19 deaths referred to as “just a statistic” on the news. She was highly concerned and bothered that the lives of so many people were so easily devalued. </w:t>
      </w:r>
    </w:p>
    <w:p w:rsidR="00000000" w:rsidDel="00000000" w:rsidP="00000000" w:rsidRDefault="00000000" w:rsidRPr="00000000" w14:paraId="0000001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 would be easy to pass it off as just a statistic,” Firstenberg said in an interview, “but those people who died deserve to have their dignity kept separate from being compressed into a number.” </w:t>
      </w:r>
    </w:p>
    <w:p w:rsidR="00000000" w:rsidDel="00000000" w:rsidP="00000000" w:rsidRDefault="00000000" w:rsidRPr="00000000" w14:paraId="0000001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While the first installation was a huge project on its own, it ended up serving as a practice for the second installation, and an even bigger piece that took place from Sept. 17 to Oct. 3, 2021 called In America: Remember. </w:t>
      </w:r>
    </w:p>
    <w:p w:rsidR="00000000" w:rsidDel="00000000" w:rsidP="00000000" w:rsidRDefault="00000000" w:rsidRPr="00000000" w14:paraId="0000001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She hoped the second installation would be a way to update the initial numbers of lives lost and didn’t expect the number of deaths to continue rising during the exhibition the way they did. To reflect the quickly increasing numbers, Firstenberg dedicated time to planting more flags every day as the official death toll was updated by Johns Hopkins University. The piece ended up including over 620,000 white flags, according to Firstenberg.</w:t>
      </w:r>
    </w:p>
    <w:p w:rsidR="00000000" w:rsidDel="00000000" w:rsidP="00000000" w:rsidRDefault="00000000" w:rsidRPr="00000000" w14:paraId="0000001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Firstenberg funded these projects on her own, spending her money and fundraising what she could. She ordered the flags for both pieces from Blackburn Flag Company, but she reached out to the owner for the second installation to create a custom matte flag better suited to endure wind conditions. </w:t>
      </w:r>
    </w:p>
    <w:p w:rsidR="00000000" w:rsidDel="00000000" w:rsidP="00000000" w:rsidRDefault="00000000" w:rsidRPr="00000000" w14:paraId="00000019">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“Her tenacity was incredible, every roadblock she encountered she asked the right questions and figured out a solution,” owner of Blackburn Flag Company, Krista Schindler, noted about working with Firstenberg. “She did it all, I just helped her along the way.”</w:t>
      </w:r>
    </w:p>
    <w:p w:rsidR="00000000" w:rsidDel="00000000" w:rsidP="00000000" w:rsidRDefault="00000000" w:rsidRPr="00000000" w14:paraId="0000001B">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Firstenberg was at the National Mall often during the exhibition and was approached by many people commending her work each day. She expected to receive hate from those who denied COVID-19’s existence but was shocked at the overwhelming amount of positive feedback she received. </w:t>
      </w:r>
    </w:p>
    <w:p w:rsidR="00000000" w:rsidDel="00000000" w:rsidP="00000000" w:rsidRDefault="00000000" w:rsidRPr="00000000" w14:paraId="0000001D">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remember seeing the flags on the news and it really put the number of deaths in perspective for me,” Maryland local, Meadow Santoriello, said. “It was such an incredibly moving piece.” </w:t>
      </w:r>
    </w:p>
    <w:p w:rsidR="00000000" w:rsidDel="00000000" w:rsidP="00000000" w:rsidRDefault="00000000" w:rsidRPr="00000000" w14:paraId="0000001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Firstenberg noted one woman in particular who demanded the flag that represented her mother to be removed, because she claimed that while her mom had COVID-19, she died of a heart attack. Instead of arguing, Firstenberg stood there for a few seconds before saying, “it sounds like you’ve been really crushed by your mother's death. Can you tell me about her?” </w:t>
      </w:r>
    </w:p>
    <w:p w:rsidR="00000000" w:rsidDel="00000000" w:rsidP="00000000" w:rsidRDefault="00000000" w:rsidRPr="00000000" w14:paraId="0000002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Firstenberg and the woman spoke for a while and when the woman was finished speaking she simply looked at Firstenberg, smiled, and said thanks before walking away. Firstenberg explained that while her pieces are meant to display important issues to others, she has learned a lot from her work as well. One lesson came directly from this situation, recognizing that grief, fear, or disappointment can often take the form of anger. </w:t>
      </w:r>
    </w:p>
    <w:p w:rsidR="00000000" w:rsidDel="00000000" w:rsidP="00000000" w:rsidRDefault="00000000" w:rsidRPr="00000000" w14:paraId="0000002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Firstenberg did not stop with the physical flag installation, instead, she created a way to make sure everyone can be a part of the piece, even if they couldn’t afford to travel to see it in person. She set up a website that would allow people to dedicate a flag to a lost loved one, which would then get added to the exhibit by herself or by a volunteer. </w:t>
      </w:r>
    </w:p>
    <w:p w:rsidR="00000000" w:rsidDel="00000000" w:rsidP="00000000" w:rsidRDefault="00000000" w:rsidRPr="00000000" w14:paraId="0000002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Her most recent project is called Empty Fix and includes 7 different installations to show people the realities of opioid addiction. Before working on the project, she interviewed hundreds of people across the country, many of which were once addicted to drugs, to further understand their perspectives. </w:t>
      </w:r>
    </w:p>
    <w:p w:rsidR="00000000" w:rsidDel="00000000" w:rsidP="00000000" w:rsidRDefault="00000000" w:rsidRPr="00000000" w14:paraId="00000027">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Each installation focuses on a different stage of addiction, with her main goal being to decrease the stigma around drug addiction, according to Firstenberg. One of the main installations was called Protect Them, which was inspired after an interview with a man who urged her to look at the why of addiction and not just the how.  </w:t>
      </w:r>
    </w:p>
    <w:p w:rsidR="00000000" w:rsidDel="00000000" w:rsidP="00000000" w:rsidRDefault="00000000" w:rsidRPr="00000000" w14:paraId="00000029">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Firstenberg created a tunnel with child safety items such as car seats, hockey pads, and bike helmets in a shipping container, hiding seven audio speakers throughout. As visitors walk through, they are suddenly met with voices explaining the trauma and injuries that led to their addiction. </w:t>
      </w:r>
    </w:p>
    <w:p w:rsidR="00000000" w:rsidDel="00000000" w:rsidP="00000000" w:rsidRDefault="00000000" w:rsidRPr="00000000" w14:paraId="0000002B">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Firstenberg has no plans of ending her artistic career anytime soon and instead hopes to keep creating pieces that give people a way to understand important issues more deeply. She wants her next project to continue exploring addiction but instead plans to look more into the world of political fixation. </w:t>
      </w:r>
    </w:p>
    <w:p w:rsidR="00000000" w:rsidDel="00000000" w:rsidP="00000000" w:rsidRDefault="00000000" w:rsidRPr="00000000" w14:paraId="0000002D">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need to grow,” Firstenberg said. “We need to continue awareness and keep educating others if we ever expect change.”</w:t>
      </w:r>
    </w:p>
    <w:p w:rsidR="00000000" w:rsidDel="00000000" w:rsidP="00000000" w:rsidRDefault="00000000" w:rsidRPr="00000000" w14:paraId="0000002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color w:val="101010"/>
          <w:sz w:val="24"/>
          <w:szCs w:val="24"/>
          <w:highlight w:val="whit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color w:val="101010"/>
          <w:sz w:val="24"/>
          <w:szCs w:val="24"/>
          <w:highlight w:val="whit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Tweet: Firstenberg’s incredible piece, Protect Them, uses child safety equipment and audio clips to show people why addiction begins.  </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283759</wp:posOffset>
            </wp:positionV>
            <wp:extent cx="2871788" cy="3819381"/>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871788" cy="3819381"/>
                    </a:xfrm>
                    <a:prstGeom prst="rect"/>
                    <a:ln/>
                  </pic:spPr>
                </pic:pic>
              </a:graphicData>
            </a:graphic>
          </wp:anchor>
        </w:drawing>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